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26FEI85083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f0e28-eab8-476b-aeba-d8030490a540">
      <Terms xmlns="http://schemas.microsoft.com/office/infopath/2007/PartnerControls"/>
    </lcf76f155ced4ddcb4097134ff3c332f>
    <TaxCatchAll xmlns="540b5ad8-c058-4c06-9691-566b2718a3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ED2EEF1B5124699CA31FE12931461" ma:contentTypeVersion="12" ma:contentTypeDescription="Ein neues Dokument erstellen." ma:contentTypeScope="" ma:versionID="d851449a4d4616757286756bb8419994">
  <xsd:schema xmlns:xsd="http://www.w3.org/2001/XMLSchema" xmlns:xs="http://www.w3.org/2001/XMLSchema" xmlns:p="http://schemas.microsoft.com/office/2006/metadata/properties" xmlns:ns2="058f0e28-eab8-476b-aeba-d8030490a540" xmlns:ns3="540b5ad8-c058-4c06-9691-566b2718a341" targetNamespace="http://schemas.microsoft.com/office/2006/metadata/properties" ma:root="true" ma:fieldsID="976d9c4518f91fb2e3b82610a54bee6b" ns2:_="" ns3:_="">
    <xsd:import namespace="058f0e28-eab8-476b-aeba-d8030490a540"/>
    <xsd:import namespace="540b5ad8-c058-4c06-9691-566b2718a3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f0e28-eab8-476b-aeba-d8030490a5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b5ad8-c058-4c06-9691-566b2718a3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6b60db-978e-48f9-a91f-b9e50b3a7f5f}" ma:internalName="TaxCatchAll" ma:showField="CatchAllData" ma:web="540b5ad8-c058-4c06-9691-566b2718a3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3A063-9AAE-499B-ABAB-93F0918CA2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0x010100229ED2EEF1B5124699CA31FE12931461</vt:lpwstr>
  </property>
</Properties>
</file>